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02"/>
        </w:tabs>
        <w:snapToGrid w:val="0"/>
        <w:spacing w:line="360" w:lineRule="auto"/>
        <w:jc w:val="center"/>
        <w:rPr>
          <w:rFonts w:ascii="黑体" w:hAnsi="宋体" w:eastAsia="黑体" w:cs="Courier New"/>
          <w:b/>
          <w:color w:val="000000"/>
          <w:sz w:val="28"/>
          <w:szCs w:val="28"/>
        </w:rPr>
      </w:pPr>
      <w:r>
        <w:rPr>
          <w:rFonts w:hint="eastAsia" w:ascii="黑体" w:hAnsi="宋体" w:eastAsia="黑体" w:cs="Courier New"/>
          <w:b/>
          <w:color w:val="000000"/>
          <w:sz w:val="28"/>
          <w:szCs w:val="28"/>
        </w:rPr>
        <w:t>江苏省仪征中学2023-2024学年度第二学期高二物理学科导学案</w:t>
      </w:r>
    </w:p>
    <w:p>
      <w:pPr>
        <w:keepNext/>
        <w:keepLines/>
        <w:jc w:val="center"/>
        <w:outlineLvl w:val="1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3.2.2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>　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专题2：波的多解问题</w:t>
      </w:r>
    </w:p>
    <w:p>
      <w:pPr>
        <w:spacing w:line="360" w:lineRule="auto"/>
        <w:jc w:val="center"/>
        <w:outlineLvl w:val="0"/>
        <w:rPr>
          <w:rFonts w:ascii="楷体" w:hAnsi="楷体" w:eastAsia="楷体" w:cs="Times New Roman"/>
          <w:color w:val="000000"/>
          <w:sz w:val="24"/>
          <w:szCs w:val="24"/>
        </w:rPr>
      </w:pPr>
      <w:r>
        <w:rPr>
          <w:rFonts w:hint="eastAsia" w:ascii="楷体" w:hAnsi="楷体" w:eastAsia="楷体" w:cs="Times New Roman"/>
          <w:color w:val="000000"/>
          <w:sz w:val="24"/>
          <w:szCs w:val="24"/>
        </w:rPr>
        <w:t>研制人：夏雪芬        审核人：何青</w:t>
      </w:r>
    </w:p>
    <w:p>
      <w:pPr>
        <w:spacing w:line="360" w:lineRule="auto"/>
        <w:jc w:val="center"/>
        <w:rPr>
          <w:rFonts w:ascii="楷体" w:hAnsi="楷体" w:eastAsia="楷体" w:cs="楷体"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班级：____________姓名：____________学号：__</w:t>
      </w:r>
      <w:r>
        <w:rPr>
          <w:rFonts w:ascii="楷体" w:hAnsi="楷体" w:eastAsia="楷体" w:cs="楷体"/>
          <w:bCs/>
          <w:color w:val="000000"/>
          <w:sz w:val="24"/>
          <w:szCs w:val="24"/>
        </w:rPr>
        <w:t>_____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______授课日期：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>2023.10.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  <w:lang w:val="en-US" w:eastAsia="zh-CN"/>
        </w:rPr>
        <w:t>31</w:t>
      </w:r>
    </w:p>
    <w:p>
      <w:pPr>
        <w:tabs>
          <w:tab w:val="left" w:pos="3402"/>
        </w:tabs>
        <w:snapToGrid w:val="0"/>
        <w:rPr>
          <w:rFonts w:ascii="黑体" w:hAnsi="黑体" w:eastAsia="黑体" w:cs="Times New Roman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b/>
          <w:bCs/>
          <w:color w:val="000000"/>
          <w:sz w:val="24"/>
          <w:szCs w:val="24"/>
        </w:rPr>
        <w:t>本课在课程标准中的表述：</w:t>
      </w:r>
      <w:r>
        <w:rPr>
          <w:rFonts w:hint="eastAsia" w:ascii="宋体" w:hAnsi="宋体"/>
        </w:rPr>
        <w:t>掌握振动和波动的性质</w:t>
      </w:r>
    </w:p>
    <w:p>
      <w:pPr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黑体" w:hAnsi="黑体" w:eastAsia="黑体" w:cs="Times New Roman"/>
          <w:b/>
          <w:bCs/>
          <w:color w:val="000000"/>
          <w:sz w:val="24"/>
          <w:szCs w:val="24"/>
        </w:rPr>
        <w:t>[学习目标]</w:t>
      </w:r>
      <w:r>
        <w:rPr>
          <w:rFonts w:ascii="Times New Roman" w:hAnsi="Times New Roman" w:eastAsia="宋体" w:cs="Times New Roman"/>
          <w:color w:val="000000"/>
          <w:szCs w:val="24"/>
        </w:rPr>
        <w:t>　</w:t>
      </w:r>
    </w:p>
    <w:p>
      <w:pPr>
        <w:snapToGrid w:val="0"/>
        <w:spacing w:line="276" w:lineRule="auto"/>
        <w:ind w:left="-1"/>
        <w:rPr>
          <w:szCs w:val="21"/>
        </w:rPr>
      </w:pPr>
      <w:r>
        <w:t>理解波的多解性，会分析波的综合问题．</w:t>
      </w:r>
    </w:p>
    <w:p>
      <w:pPr>
        <w:tabs>
          <w:tab w:val="left" w:pos="3544"/>
        </w:tabs>
        <w:snapToGrid w:val="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黑体" w:hAnsi="黑体" w:eastAsia="黑体" w:cs="Times New Roman"/>
          <w:b/>
          <w:bCs/>
          <w:color w:val="000000"/>
          <w:sz w:val="24"/>
          <w:szCs w:val="24"/>
        </w:rPr>
        <w:t xml:space="preserve"> [</w:t>
      </w:r>
      <w:r>
        <w:rPr>
          <w:rFonts w:hint="eastAsia" w:ascii="黑体" w:hAnsi="黑体" w:eastAsia="黑体" w:cs="Times New Roman"/>
          <w:b/>
          <w:bCs/>
          <w:color w:val="000000"/>
          <w:sz w:val="24"/>
          <w:szCs w:val="24"/>
        </w:rPr>
        <w:t>课前预习</w:t>
      </w:r>
      <w:r>
        <w:rPr>
          <w:rFonts w:ascii="黑体" w:hAnsi="黑体" w:eastAsia="黑体" w:cs="Times New Roman"/>
          <w:b/>
          <w:bCs/>
          <w:color w:val="000000"/>
          <w:sz w:val="24"/>
          <w:szCs w:val="24"/>
        </w:rPr>
        <w:t>]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波的多解问题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波的传播方向的双向性形成多解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只要没有指明机械波沿哪个方向传播，就要讨论两个方向的可能性．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波的周期性形成多解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(1)时间周期性：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时刻与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nT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＝1,2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)时刻的波形完全重合，即同一波形图可能是不同时刻形成的．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(2)空间周期性：平衡位置相距</w:t>
      </w:r>
      <w:r>
        <w:rPr>
          <w:rFonts w:ascii="Times New Roman" w:hAnsi="Times New Roman" w:cs="Times New Roman"/>
          <w:i/>
        </w:rPr>
        <w:t>nλ</w:t>
      </w:r>
      <w:r>
        <w:rPr>
          <w:rFonts w:ascii="Times New Roman" w:hAnsi="Times New Roman" w:cs="Times New Roman"/>
        </w:rPr>
        <w:t>的两点振动步调相同，平移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的整数倍，波形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相同</w:t>
      </w:r>
      <w:r>
        <w:rPr>
          <w:rFonts w:hAnsi="宋体" w:cs="Times New Roman"/>
        </w:rPr>
        <w:t>”．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eastAsia="Times New Roman" w:cs="Times New Roman"/>
          <w:sz w:val="21"/>
        </w:rPr>
      </w:pPr>
      <w:r>
        <w:rPr>
          <w:rFonts w:eastAsia="Times New Roman"/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400050</wp:posOffset>
            </wp:positionV>
            <wp:extent cx="1485900" cy="781050"/>
            <wp:effectExtent l="0" t="0" r="0" b="0"/>
            <wp:wrapSquare wrapText="bothSides"/>
            <wp:docPr id="98" name="图片 16" descr="3-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16" descr="3-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1"/>
        </w:rPr>
        <w:fldChar w:fldCharType="begin"/>
      </w:r>
      <w:r>
        <w:rPr>
          <w:rFonts w:hint="eastAsia" w:ascii="Times New Roman" w:hAnsi="Times New Roman" w:eastAsia="Times New Roman" w:cs="Times New Roman"/>
          <w:sz w:val="21"/>
        </w:rPr>
        <w:instrText xml:space="preserve"> INCLUDEPICTURE "E:\\马珊珊\\2022\\同步\\物理 人教 选择性必修第一册(苏京)\\左括.TIF" \* MERGEFORMAT </w:instrText>
      </w:r>
      <w:r>
        <w:rPr>
          <w:rFonts w:ascii="Times New Roman" w:hAnsi="Times New Roman" w:eastAsia="Times New Roman" w:cs="Times New Roman"/>
          <w:sz w:val="21"/>
        </w:rPr>
        <w:fldChar w:fldCharType="separate"/>
      </w:r>
      <w:r>
        <w:rPr>
          <w:rFonts w:ascii="Times New Roman" w:hAnsi="Times New Roman" w:eastAsia="Times New Roman" w:cs="Times New Roman"/>
          <w:sz w:val="21"/>
        </w:rPr>
        <w:fldChar w:fldCharType="begin"/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hint="eastAsia" w:ascii="Times New Roman" w:hAnsi="Times New Roman" w:eastAsia="Times New Roman" w:cs="Times New Roman"/>
          <w:sz w:val="21"/>
        </w:rPr>
        <w:instrText xml:space="preserve">INCLUDEPICTURE  "E:\\马珊珊\\2022\\同步\\物理 人教 选择性必修第一册(苏京)\\左括.TIF" \* MERGEFORMATINET</w:instrText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ascii="Times New Roman" w:hAnsi="Times New Roman" w:eastAsia="Times New Roman" w:cs="Times New Roman"/>
          <w:sz w:val="21"/>
        </w:rPr>
        <w:fldChar w:fldCharType="separate"/>
      </w:r>
      <w:r>
        <w:rPr>
          <w:rFonts w:ascii="Times New Roman" w:hAnsi="Times New Roman" w:eastAsia="Times New Roman" w:cs="Times New Roman"/>
          <w:sz w:val="21"/>
        </w:rPr>
        <w:fldChar w:fldCharType="begin"/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hint="eastAsia" w:ascii="Times New Roman" w:hAnsi="Times New Roman" w:eastAsia="Times New Roman" w:cs="Times New Roman"/>
          <w:sz w:val="21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ascii="Times New Roman" w:hAnsi="Times New Roman" w:eastAsia="Times New Roman" w:cs="Times New Roman"/>
          <w:sz w:val="21"/>
        </w:rPr>
        <w:fldChar w:fldCharType="separate"/>
      </w:r>
      <w:r>
        <w:rPr>
          <w:rFonts w:ascii="Times New Roman" w:hAnsi="Times New Roman" w:eastAsia="Times New Roman" w:cs="Times New Roman"/>
          <w:sz w:val="21"/>
        </w:rPr>
        <w:fldChar w:fldCharType="begin"/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hint="eastAsia" w:ascii="Times New Roman" w:hAnsi="Times New Roman" w:eastAsia="Times New Roman" w:cs="Times New Roman"/>
          <w:sz w:val="21"/>
        </w:rPr>
        <w:instrText xml:space="preserve">INCLUDEPICTURE  "C:\\Users\\ll158\\Desktop\\波的形成\\左括.TIF" \* MERGEFORMATINET</w:instrText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ascii="Times New Roman" w:hAnsi="Times New Roman" w:eastAsia="Times New Roman" w:cs="Times New Roman"/>
          <w:sz w:val="21"/>
        </w:rPr>
        <w:fldChar w:fldCharType="separate"/>
      </w:r>
      <w:r>
        <w:rPr>
          <w:rFonts w:ascii="Times New Roman" w:hAnsi="Times New Roman" w:eastAsia="Times New Roman" w:cs="Times New Roman"/>
          <w:sz w:val="21"/>
        </w:rPr>
        <w:fldChar w:fldCharType="begin"/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hint="eastAsia" w:ascii="Times New Roman" w:hAnsi="Times New Roman" w:eastAsia="Times New Roman" w:cs="Times New Roman"/>
          <w:sz w:val="21"/>
        </w:rPr>
        <w:instrText xml:space="preserve">INCLUDEPICTURE  "C:\\Users\\ll158\\Desktop\\波的形成\\左括.TIF" \* MERGEFORMATINET</w:instrText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ascii="Times New Roman" w:hAnsi="Times New Roman" w:eastAsia="Times New Roman" w:cs="Times New Roman"/>
          <w:sz w:val="21"/>
        </w:rPr>
        <w:fldChar w:fldCharType="separate"/>
      </w:r>
      <w:r>
        <w:rPr>
          <w:rFonts w:ascii="Times New Roman" w:hAnsi="Times New Roman" w:eastAsia="Times New Roman" w:cs="Times New Roman"/>
          <w:sz w:val="21"/>
        </w:rPr>
        <w:fldChar w:fldCharType="begin"/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hint="eastAsia" w:ascii="Times New Roman" w:hAnsi="Times New Roman" w:eastAsia="Times New Roman" w:cs="Times New Roman"/>
          <w:sz w:val="21"/>
        </w:rPr>
        <w:instrText xml:space="preserve">INCLUDEPICTURE  "C:\\Users\\ll158\\Desktop\\波的形成\\左括.TIF" \* MERGEFORMATINET</w:instrText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ascii="Times New Roman" w:hAnsi="Times New Roman" w:eastAsia="Times New Roman" w:cs="Times New Roman"/>
          <w:sz w:val="21"/>
        </w:rPr>
        <w:fldChar w:fldCharType="separate"/>
      </w:r>
      <w:r>
        <w:rPr>
          <w:rFonts w:ascii="Times New Roman" w:hAnsi="Times New Roman" w:eastAsia="Times New Roman" w:cs="Times New Roman"/>
          <w:sz w:val="21"/>
        </w:rPr>
        <w:drawing>
          <wp:inline distT="0" distB="0" distL="114300" distR="114300">
            <wp:extent cx="28575" cy="104775"/>
            <wp:effectExtent l="0" t="0" r="9525" b="9525"/>
            <wp:docPr id="97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36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1"/>
        </w:rPr>
        <w:fldChar w:fldCharType="end"/>
      </w:r>
      <w:r>
        <w:rPr>
          <w:rFonts w:ascii="Times New Roman" w:hAnsi="Times New Roman" w:eastAsia="Times New Roman" w:cs="Times New Roman"/>
          <w:sz w:val="21"/>
        </w:rPr>
        <w:fldChar w:fldCharType="end"/>
      </w:r>
      <w:r>
        <w:rPr>
          <w:rFonts w:ascii="Times New Roman" w:hAnsi="Times New Roman" w:eastAsia="Times New Roman" w:cs="Times New Roman"/>
          <w:sz w:val="21"/>
        </w:rPr>
        <w:fldChar w:fldCharType="end"/>
      </w:r>
      <w:r>
        <w:rPr>
          <w:rFonts w:ascii="Times New Roman" w:hAnsi="Times New Roman" w:eastAsia="Times New Roman" w:cs="Times New Roman"/>
          <w:sz w:val="21"/>
        </w:rPr>
        <w:fldChar w:fldCharType="end"/>
      </w:r>
      <w:r>
        <w:rPr>
          <w:rFonts w:ascii="Times New Roman" w:hAnsi="Times New Roman" w:eastAsia="Times New Roman" w:cs="Times New Roman"/>
          <w:sz w:val="21"/>
        </w:rPr>
        <w:fldChar w:fldCharType="end"/>
      </w:r>
      <w:r>
        <w:rPr>
          <w:rFonts w:ascii="Times New Roman" w:hAnsi="Times New Roman" w:eastAsia="Times New Roman" w:cs="Times New Roman"/>
          <w:sz w:val="21"/>
        </w:rPr>
        <w:fldChar w:fldCharType="end"/>
      </w:r>
      <w:r>
        <w:rPr>
          <w:rFonts w:ascii="Times New Roman" w:hAnsi="Times New Roman" w:eastAsia="Times New Roman" w:cs="Times New Roman"/>
          <w:sz w:val="21"/>
        </w:rPr>
        <w:t>例3</w:t>
      </w:r>
      <w:r>
        <w:rPr>
          <w:rFonts w:ascii="Times New Roman" w:hAnsi="Times New Roman" w:eastAsia="Times New Roman" w:cs="Times New Roman"/>
          <w:sz w:val="21"/>
        </w:rPr>
        <w:fldChar w:fldCharType="begin"/>
      </w:r>
      <w:r>
        <w:rPr>
          <w:rFonts w:hint="eastAsia" w:ascii="Times New Roman" w:hAnsi="Times New Roman" w:eastAsia="Times New Roman" w:cs="Times New Roman"/>
          <w:sz w:val="21"/>
        </w:rPr>
        <w:instrText xml:space="preserve"> INCLUDEPICTURE "E:\\马珊珊\\2022\\同步\\物理 人教 选择性必修第一册(苏京)\\右括.TIF" \* MERGEFORMAT </w:instrText>
      </w:r>
      <w:r>
        <w:rPr>
          <w:rFonts w:ascii="Times New Roman" w:hAnsi="Times New Roman" w:eastAsia="Times New Roman" w:cs="Times New Roman"/>
          <w:sz w:val="21"/>
        </w:rPr>
        <w:fldChar w:fldCharType="separate"/>
      </w:r>
      <w:r>
        <w:rPr>
          <w:rFonts w:ascii="Times New Roman" w:hAnsi="Times New Roman" w:eastAsia="Times New Roman" w:cs="Times New Roman"/>
          <w:sz w:val="21"/>
        </w:rPr>
        <w:fldChar w:fldCharType="begin"/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hint="eastAsia" w:ascii="Times New Roman" w:hAnsi="Times New Roman" w:eastAsia="Times New Roman" w:cs="Times New Roman"/>
          <w:sz w:val="21"/>
        </w:rPr>
        <w:instrText xml:space="preserve">INCLUDEPICTURE  "E:\\马珊珊\\2022\\同步\\物理 人教 选择性必修第一册(苏京)\\右括.TIF" \* MERGEFORMATINET</w:instrText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ascii="Times New Roman" w:hAnsi="Times New Roman" w:eastAsia="Times New Roman" w:cs="Times New Roman"/>
          <w:sz w:val="21"/>
        </w:rPr>
        <w:fldChar w:fldCharType="separate"/>
      </w:r>
      <w:r>
        <w:rPr>
          <w:rFonts w:ascii="Times New Roman" w:hAnsi="Times New Roman" w:eastAsia="Times New Roman" w:cs="Times New Roman"/>
          <w:sz w:val="21"/>
        </w:rPr>
        <w:fldChar w:fldCharType="begin"/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hint="eastAsia" w:ascii="Times New Roman" w:hAnsi="Times New Roman" w:eastAsia="Times New Roman" w:cs="Times New Roman"/>
          <w:sz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ascii="Times New Roman" w:hAnsi="Times New Roman" w:eastAsia="Times New Roman" w:cs="Times New Roman"/>
          <w:sz w:val="21"/>
        </w:rPr>
        <w:fldChar w:fldCharType="separate"/>
      </w:r>
      <w:r>
        <w:rPr>
          <w:rFonts w:ascii="Times New Roman" w:hAnsi="Times New Roman" w:eastAsia="Times New Roman" w:cs="Times New Roman"/>
          <w:sz w:val="21"/>
        </w:rPr>
        <w:fldChar w:fldCharType="begin"/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hint="eastAsia" w:ascii="Times New Roman" w:hAnsi="Times New Roman" w:eastAsia="Times New Roman" w:cs="Times New Roman"/>
          <w:sz w:val="21"/>
        </w:rPr>
        <w:instrText xml:space="preserve">INCLUDEPICTURE  "C:\\Users\\ll158\\Desktop\\波的形成\\右括.TIF" \* MERGEFORMATINET</w:instrText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ascii="Times New Roman" w:hAnsi="Times New Roman" w:eastAsia="Times New Roman" w:cs="Times New Roman"/>
          <w:sz w:val="21"/>
        </w:rPr>
        <w:fldChar w:fldCharType="separate"/>
      </w:r>
      <w:r>
        <w:rPr>
          <w:rFonts w:ascii="Times New Roman" w:hAnsi="Times New Roman" w:eastAsia="Times New Roman" w:cs="Times New Roman"/>
          <w:sz w:val="21"/>
        </w:rPr>
        <w:fldChar w:fldCharType="begin"/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hint="eastAsia" w:ascii="Times New Roman" w:hAnsi="Times New Roman" w:eastAsia="Times New Roman" w:cs="Times New Roman"/>
          <w:sz w:val="21"/>
        </w:rPr>
        <w:instrText xml:space="preserve">INCLUDEPICTURE  "C:\\Users\\ll158\\Desktop\\波的形成\\右括.TIF" \* MERGEFORMATINET</w:instrText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ascii="Times New Roman" w:hAnsi="Times New Roman" w:eastAsia="Times New Roman" w:cs="Times New Roman"/>
          <w:sz w:val="21"/>
        </w:rPr>
        <w:fldChar w:fldCharType="separate"/>
      </w:r>
      <w:r>
        <w:rPr>
          <w:rFonts w:ascii="Times New Roman" w:hAnsi="Times New Roman" w:eastAsia="Times New Roman" w:cs="Times New Roman"/>
          <w:sz w:val="21"/>
        </w:rPr>
        <w:fldChar w:fldCharType="begin"/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hint="eastAsia" w:ascii="Times New Roman" w:hAnsi="Times New Roman" w:eastAsia="Times New Roman" w:cs="Times New Roman"/>
          <w:sz w:val="21"/>
        </w:rPr>
        <w:instrText xml:space="preserve">INCLUDEPICTURE  "C:\\Users\\ll158\\Desktop\\波的形成\\右括.TIF" \* MERGEFORMATINET</w:instrText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ascii="Times New Roman" w:hAnsi="Times New Roman" w:eastAsia="Times New Roman" w:cs="Times New Roman"/>
          <w:sz w:val="21"/>
        </w:rPr>
        <w:fldChar w:fldCharType="separate"/>
      </w:r>
      <w:r>
        <w:rPr>
          <w:rFonts w:ascii="Times New Roman" w:hAnsi="Times New Roman" w:eastAsia="Times New Roman" w:cs="Times New Roman"/>
          <w:sz w:val="21"/>
        </w:rPr>
        <w:drawing>
          <wp:inline distT="0" distB="0" distL="114300" distR="114300">
            <wp:extent cx="28575" cy="104775"/>
            <wp:effectExtent l="0" t="0" r="9525" b="9525"/>
            <wp:docPr id="76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37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1"/>
        </w:rPr>
        <w:fldChar w:fldCharType="end"/>
      </w:r>
      <w:r>
        <w:rPr>
          <w:rFonts w:ascii="Times New Roman" w:hAnsi="Times New Roman" w:eastAsia="Times New Roman" w:cs="Times New Roman"/>
          <w:sz w:val="21"/>
        </w:rPr>
        <w:fldChar w:fldCharType="end"/>
      </w:r>
      <w:r>
        <w:rPr>
          <w:rFonts w:ascii="Times New Roman" w:hAnsi="Times New Roman" w:eastAsia="Times New Roman" w:cs="Times New Roman"/>
          <w:sz w:val="21"/>
        </w:rPr>
        <w:fldChar w:fldCharType="end"/>
      </w:r>
      <w:r>
        <w:rPr>
          <w:rFonts w:ascii="Times New Roman" w:hAnsi="Times New Roman" w:eastAsia="Times New Roman" w:cs="Times New Roman"/>
          <w:sz w:val="21"/>
        </w:rPr>
        <w:fldChar w:fldCharType="end"/>
      </w:r>
      <w:r>
        <w:rPr>
          <w:rFonts w:ascii="Times New Roman" w:hAnsi="Times New Roman" w:eastAsia="Times New Roman" w:cs="Times New Roman"/>
          <w:sz w:val="21"/>
        </w:rPr>
        <w:fldChar w:fldCharType="end"/>
      </w:r>
      <w:r>
        <w:rPr>
          <w:rFonts w:ascii="Times New Roman" w:hAnsi="Times New Roman" w:eastAsia="Times New Roman" w:cs="Times New Roman"/>
          <w:sz w:val="21"/>
        </w:rPr>
        <w:fldChar w:fldCharType="end"/>
      </w:r>
      <w:r>
        <w:rPr>
          <w:rFonts w:ascii="Times New Roman" w:hAnsi="Times New Roman" w:eastAsia="Times New Roman" w:cs="Times New Roman"/>
          <w:sz w:val="21"/>
        </w:rPr>
        <w:t>　一列简谐横波图像如图所示，</w:t>
      </w:r>
      <w:r>
        <w:rPr>
          <w:rFonts w:ascii="Times New Roman" w:hAnsi="Times New Roman" w:eastAsia="Times New Roman" w:cs="Times New Roman"/>
          <w:i/>
          <w:sz w:val="21"/>
        </w:rPr>
        <w:t>t</w:t>
      </w:r>
      <w:r>
        <w:rPr>
          <w:rFonts w:ascii="Times New Roman" w:hAnsi="Times New Roman" w:eastAsia="Times New Roman" w:cs="Times New Roman"/>
          <w:sz w:val="21"/>
          <w:vertAlign w:val="subscript"/>
        </w:rPr>
        <w:t>1</w:t>
      </w:r>
      <w:r>
        <w:rPr>
          <w:rFonts w:ascii="Times New Roman" w:hAnsi="Times New Roman" w:eastAsia="Times New Roman" w:cs="Times New Roman"/>
          <w:sz w:val="21"/>
        </w:rPr>
        <w:t>时刻的波形如图中实线所示，</w:t>
      </w:r>
      <w:r>
        <w:rPr>
          <w:rFonts w:ascii="Times New Roman" w:hAnsi="Times New Roman" w:eastAsia="Times New Roman" w:cs="Times New Roman"/>
          <w:i/>
          <w:sz w:val="21"/>
        </w:rPr>
        <w:t>t</w:t>
      </w:r>
      <w:r>
        <w:rPr>
          <w:rFonts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ascii="Times New Roman" w:hAnsi="Times New Roman" w:eastAsia="Times New Roman" w:cs="Times New Roman"/>
          <w:sz w:val="21"/>
        </w:rPr>
        <w:t>时刻的波形如图中虚线所示，已知Δ</w:t>
      </w:r>
      <w:r>
        <w:rPr>
          <w:rFonts w:ascii="Times New Roman" w:hAnsi="Times New Roman" w:eastAsia="Times New Roman" w:cs="Times New Roman"/>
          <w:i/>
          <w:sz w:val="21"/>
        </w:rPr>
        <w:t>t</w:t>
      </w:r>
      <w:r>
        <w:rPr>
          <w:rFonts w:ascii="Times New Roman" w:hAnsi="Times New Roman" w:eastAsia="Times New Roman" w:cs="Times New Roman"/>
          <w:sz w:val="21"/>
        </w:rPr>
        <w:t>＝</w:t>
      </w:r>
      <w:r>
        <w:rPr>
          <w:rFonts w:ascii="Times New Roman" w:hAnsi="Times New Roman" w:eastAsia="Times New Roman" w:cs="Times New Roman"/>
          <w:i/>
          <w:sz w:val="21"/>
        </w:rPr>
        <w:t>t</w:t>
      </w:r>
      <w:r>
        <w:rPr>
          <w:rFonts w:ascii="Times New Roman" w:hAnsi="Times New Roman" w:eastAsia="Times New Roman" w:cs="Times New Roman"/>
          <w:sz w:val="21"/>
          <w:vertAlign w:val="subscript"/>
        </w:rPr>
        <w:t>2</w:t>
      </w:r>
      <w:r>
        <w:rPr>
          <w:rFonts w:ascii="Times New Roman" w:hAnsi="Times New Roman" w:eastAsia="Times New Roman" w:cs="Times New Roman"/>
          <w:sz w:val="21"/>
        </w:rPr>
        <w:t>－</w:t>
      </w:r>
      <w:r>
        <w:rPr>
          <w:rFonts w:ascii="Times New Roman" w:hAnsi="Times New Roman" w:eastAsia="Times New Roman" w:cs="Times New Roman"/>
          <w:i/>
          <w:sz w:val="21"/>
        </w:rPr>
        <w:t>t</w:t>
      </w:r>
      <w:r>
        <w:rPr>
          <w:rFonts w:ascii="Times New Roman" w:hAnsi="Times New Roman" w:eastAsia="Times New Roman" w:cs="Times New Roman"/>
          <w:sz w:val="21"/>
          <w:vertAlign w:val="subscript"/>
        </w:rPr>
        <w:t>1</w:t>
      </w:r>
      <w:r>
        <w:rPr>
          <w:rFonts w:ascii="Times New Roman" w:hAnsi="Times New Roman" w:eastAsia="Times New Roman" w:cs="Times New Roman"/>
          <w:sz w:val="21"/>
        </w:rPr>
        <w:t>＝0.5 s.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eastAsia="Times New Roman" w:cs="Times New Roman"/>
          <w:sz w:val="21"/>
        </w:rPr>
      </w:pPr>
      <w:r>
        <w:rPr>
          <w:rFonts w:ascii="Times New Roman" w:hAnsi="Times New Roman" w:eastAsia="Times New Roman" w:cs="Times New Roman"/>
          <w:sz w:val="21"/>
        </w:rPr>
        <w:t>(1)这列波的周期可能是多大？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eastAsia="Times New Roman" w:cs="Times New Roman"/>
          <w:sz w:val="21"/>
        </w:rPr>
      </w:pPr>
      <w:r>
        <w:rPr>
          <w:rFonts w:ascii="Times New Roman" w:hAnsi="Times New Roman" w:eastAsia="Times New Roman" w:cs="Times New Roman"/>
          <w:sz w:val="21"/>
        </w:rPr>
        <w:t>(2)这列波可能的波速表达式是怎样的？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eastAsia="Times New Roman" w:cs="Times New Roman"/>
          <w:sz w:val="21"/>
        </w:rPr>
      </w:pPr>
      <w:r>
        <w:rPr>
          <w:rFonts w:ascii="Times New Roman" w:hAnsi="Times New Roman" w:eastAsia="Times New Roman" w:cs="Times New Roman"/>
          <w:sz w:val="21"/>
        </w:rPr>
        <w:t>(3)若波向左传播，且3</w:t>
      </w:r>
      <w:r>
        <w:rPr>
          <w:rFonts w:ascii="Times New Roman" w:hAnsi="Times New Roman" w:eastAsia="Times New Roman" w:cs="Times New Roman"/>
          <w:i/>
          <w:sz w:val="21"/>
        </w:rPr>
        <w:t>T</w:t>
      </w:r>
      <w:r>
        <w:rPr>
          <w:rFonts w:ascii="Times New Roman" w:hAnsi="Times New Roman" w:eastAsia="Times New Roman" w:cs="Times New Roman"/>
          <w:sz w:val="21"/>
        </w:rPr>
        <w:t>&lt;Δ</w:t>
      </w:r>
      <w:r>
        <w:rPr>
          <w:rFonts w:ascii="Times New Roman" w:hAnsi="Times New Roman" w:eastAsia="Times New Roman" w:cs="Times New Roman"/>
          <w:i/>
          <w:sz w:val="21"/>
        </w:rPr>
        <w:t>t</w:t>
      </w:r>
      <w:r>
        <w:rPr>
          <w:rFonts w:ascii="Times New Roman" w:hAnsi="Times New Roman" w:eastAsia="Times New Roman" w:cs="Times New Roman"/>
          <w:sz w:val="21"/>
        </w:rPr>
        <w:t>&lt;4</w:t>
      </w:r>
      <w:r>
        <w:rPr>
          <w:rFonts w:ascii="Times New Roman" w:hAnsi="Times New Roman" w:eastAsia="Times New Roman" w:cs="Times New Roman"/>
          <w:i/>
          <w:sz w:val="21"/>
        </w:rPr>
        <w:t>T</w:t>
      </w:r>
      <w:r>
        <w:rPr>
          <w:rFonts w:ascii="Times New Roman" w:hAnsi="Times New Roman" w:eastAsia="Times New Roman" w:cs="Times New Roman"/>
          <w:sz w:val="21"/>
        </w:rPr>
        <w:t>，波速为多大？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eastAsia="Times New Roman" w:cs="Times New Roman"/>
          <w:sz w:val="21"/>
        </w:rPr>
      </w:pPr>
      <w:r>
        <w:rPr>
          <w:rFonts w:ascii="Times New Roman" w:hAnsi="Times New Roman" w:eastAsia="Times New Roman" w:cs="Times New Roman"/>
          <w:sz w:val="21"/>
        </w:rPr>
        <w:t>(4)若波速</w:t>
      </w:r>
      <w:r>
        <w:rPr>
          <w:rFonts w:ascii="Book Antiqua" w:hAnsi="Book Antiqua" w:eastAsia="Times New Roman" w:cs="Times New Roman"/>
          <w:i/>
          <w:sz w:val="21"/>
        </w:rPr>
        <w:t>v</w:t>
      </w:r>
      <w:r>
        <w:rPr>
          <w:rFonts w:ascii="Times New Roman" w:hAnsi="Times New Roman" w:eastAsia="Times New Roman" w:cs="Times New Roman"/>
          <w:sz w:val="21"/>
        </w:rPr>
        <w:t>＝68 m/s，则波向哪个方向传播？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Times New Roman" w:cs="Times New Roman"/>
          <w:sz w:val="21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Times New Roman" w:cs="Times New Roman"/>
          <w:sz w:val="21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Times New Roman" w:cs="Times New Roman"/>
          <w:sz w:val="21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eastAsia="Times New Roman" w:cs="Times New Roman"/>
          <w:sz w:val="21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eastAsia="Times New Roman" w:cs="Times New Roman"/>
          <w:sz w:val="21"/>
        </w:rPr>
      </w:pPr>
      <w:r>
        <w:rPr>
          <w:rFonts w:ascii="Times New Roman" w:hAnsi="Times New Roman" w:eastAsia="Times New Roman" w:cs="Times New Roman"/>
          <w:sz w:val="21"/>
        </w:rPr>
        <w:fldChar w:fldCharType="begin"/>
      </w:r>
      <w:r>
        <w:rPr>
          <w:rFonts w:hint="eastAsia" w:ascii="Times New Roman" w:hAnsi="Times New Roman" w:eastAsia="Times New Roman" w:cs="Times New Roman"/>
          <w:sz w:val="21"/>
        </w:rPr>
        <w:instrText xml:space="preserve"> INCLUDEPICTURE "E:\\马珊珊\\2022\\同步\\物理 人教 选择性必修第一册(苏京)\\左括.TIF" \* MERGEFORMAT </w:instrText>
      </w:r>
      <w:r>
        <w:rPr>
          <w:rFonts w:ascii="Times New Roman" w:hAnsi="Times New Roman" w:eastAsia="Times New Roman" w:cs="Times New Roman"/>
          <w:sz w:val="21"/>
        </w:rPr>
        <w:fldChar w:fldCharType="separate"/>
      </w:r>
      <w:r>
        <w:rPr>
          <w:rFonts w:ascii="Times New Roman" w:hAnsi="Times New Roman" w:eastAsia="Times New Roman" w:cs="Times New Roman"/>
          <w:sz w:val="21"/>
        </w:rPr>
        <w:fldChar w:fldCharType="begin"/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hint="eastAsia" w:ascii="Times New Roman" w:hAnsi="Times New Roman" w:eastAsia="Times New Roman" w:cs="Times New Roman"/>
          <w:sz w:val="21"/>
        </w:rPr>
        <w:instrText xml:space="preserve">INCLUDEPICTURE  "E:\\马珊珊\\2022\\同步\\物理 人教 选择性必修第一册(苏京)\\左括.TIF" \* MERGEFORMATINET</w:instrText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ascii="Times New Roman" w:hAnsi="Times New Roman" w:eastAsia="Times New Roman" w:cs="Times New Roman"/>
          <w:sz w:val="21"/>
        </w:rPr>
        <w:fldChar w:fldCharType="separate"/>
      </w:r>
      <w:r>
        <w:rPr>
          <w:rFonts w:ascii="Times New Roman" w:hAnsi="Times New Roman" w:eastAsia="Times New Roman" w:cs="Times New Roman"/>
          <w:sz w:val="21"/>
        </w:rPr>
        <w:fldChar w:fldCharType="begin"/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hint="eastAsia" w:ascii="Times New Roman" w:hAnsi="Times New Roman" w:eastAsia="Times New Roman" w:cs="Times New Roman"/>
          <w:sz w:val="21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ascii="Times New Roman" w:hAnsi="Times New Roman" w:eastAsia="Times New Roman" w:cs="Times New Roman"/>
          <w:sz w:val="21"/>
        </w:rPr>
        <w:fldChar w:fldCharType="separate"/>
      </w:r>
      <w:r>
        <w:rPr>
          <w:rFonts w:ascii="Times New Roman" w:hAnsi="Times New Roman" w:eastAsia="Times New Roman" w:cs="Times New Roman"/>
          <w:sz w:val="21"/>
        </w:rPr>
        <w:fldChar w:fldCharType="begin"/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hint="eastAsia" w:ascii="Times New Roman" w:hAnsi="Times New Roman" w:eastAsia="Times New Roman" w:cs="Times New Roman"/>
          <w:sz w:val="21"/>
        </w:rPr>
        <w:instrText xml:space="preserve">INCLUDEPICTURE  "C:\\Users\\ll158\\Desktop\\波的形成\\左括.TIF" \* MERGEFORMATINET</w:instrText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ascii="Times New Roman" w:hAnsi="Times New Roman" w:eastAsia="Times New Roman" w:cs="Times New Roman"/>
          <w:sz w:val="21"/>
        </w:rPr>
        <w:fldChar w:fldCharType="separate"/>
      </w:r>
      <w:r>
        <w:rPr>
          <w:rFonts w:ascii="Times New Roman" w:hAnsi="Times New Roman" w:eastAsia="Times New Roman" w:cs="Times New Roman"/>
          <w:sz w:val="21"/>
        </w:rPr>
        <w:fldChar w:fldCharType="begin"/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hint="eastAsia" w:ascii="Times New Roman" w:hAnsi="Times New Roman" w:eastAsia="Times New Roman" w:cs="Times New Roman"/>
          <w:sz w:val="21"/>
        </w:rPr>
        <w:instrText xml:space="preserve">INCLUDEPICTURE  "C:\\Users\\ll158\\Desktop\\波的形成\\左括.TIF" \* MERGEFORMATINET</w:instrText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ascii="Times New Roman" w:hAnsi="Times New Roman" w:eastAsia="Times New Roman" w:cs="Times New Roman"/>
          <w:sz w:val="21"/>
        </w:rPr>
        <w:fldChar w:fldCharType="separate"/>
      </w:r>
      <w:r>
        <w:rPr>
          <w:rFonts w:ascii="Times New Roman" w:hAnsi="Times New Roman" w:eastAsia="Times New Roman" w:cs="Times New Roman"/>
          <w:sz w:val="21"/>
        </w:rPr>
        <w:fldChar w:fldCharType="begin"/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hint="eastAsia" w:ascii="Times New Roman" w:hAnsi="Times New Roman" w:eastAsia="Times New Roman" w:cs="Times New Roman"/>
          <w:sz w:val="21"/>
        </w:rPr>
        <w:instrText xml:space="preserve">INCLUDEPICTURE  "C:\\Users\\ll158\\Desktop\\波的形成\\左括.TIF" \* MERGEFORMATINET</w:instrText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ascii="Times New Roman" w:hAnsi="Times New Roman" w:eastAsia="Times New Roman" w:cs="Times New Roman"/>
          <w:sz w:val="21"/>
        </w:rPr>
        <w:fldChar w:fldCharType="separate"/>
      </w:r>
      <w:r>
        <w:rPr>
          <w:rFonts w:ascii="Times New Roman" w:hAnsi="Times New Roman" w:eastAsia="Times New Roman" w:cs="Times New Roman"/>
          <w:sz w:val="21"/>
        </w:rPr>
        <w:drawing>
          <wp:inline distT="0" distB="0" distL="114300" distR="114300">
            <wp:extent cx="28575" cy="104775"/>
            <wp:effectExtent l="0" t="0" r="9525" b="9525"/>
            <wp:docPr id="74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38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1"/>
        </w:rPr>
        <w:fldChar w:fldCharType="end"/>
      </w:r>
      <w:r>
        <w:rPr>
          <w:rFonts w:ascii="Times New Roman" w:hAnsi="Times New Roman" w:eastAsia="Times New Roman" w:cs="Times New Roman"/>
          <w:sz w:val="21"/>
        </w:rPr>
        <w:fldChar w:fldCharType="end"/>
      </w:r>
      <w:r>
        <w:rPr>
          <w:rFonts w:ascii="Times New Roman" w:hAnsi="Times New Roman" w:eastAsia="Times New Roman" w:cs="Times New Roman"/>
          <w:sz w:val="21"/>
        </w:rPr>
        <w:fldChar w:fldCharType="end"/>
      </w:r>
      <w:r>
        <w:rPr>
          <w:rFonts w:ascii="Times New Roman" w:hAnsi="Times New Roman" w:eastAsia="Times New Roman" w:cs="Times New Roman"/>
          <w:sz w:val="21"/>
        </w:rPr>
        <w:fldChar w:fldCharType="end"/>
      </w:r>
      <w:r>
        <w:rPr>
          <w:rFonts w:ascii="Times New Roman" w:hAnsi="Times New Roman" w:eastAsia="Times New Roman" w:cs="Times New Roman"/>
          <w:sz w:val="21"/>
        </w:rPr>
        <w:fldChar w:fldCharType="end"/>
      </w:r>
      <w:r>
        <w:rPr>
          <w:rFonts w:ascii="Times New Roman" w:hAnsi="Times New Roman" w:eastAsia="Times New Roman" w:cs="Times New Roman"/>
          <w:sz w:val="21"/>
        </w:rPr>
        <w:fldChar w:fldCharType="end"/>
      </w:r>
      <w:r>
        <w:rPr>
          <w:rFonts w:ascii="Times New Roman" w:hAnsi="Times New Roman" w:eastAsia="Times New Roman" w:cs="Times New Roman"/>
          <w:sz w:val="21"/>
        </w:rPr>
        <w:t>例4</w:t>
      </w:r>
      <w:r>
        <w:rPr>
          <w:rFonts w:ascii="Times New Roman" w:hAnsi="Times New Roman" w:eastAsia="Times New Roman" w:cs="Times New Roman"/>
          <w:sz w:val="21"/>
        </w:rPr>
        <w:fldChar w:fldCharType="begin"/>
      </w:r>
      <w:r>
        <w:rPr>
          <w:rFonts w:hint="eastAsia" w:ascii="Times New Roman" w:hAnsi="Times New Roman" w:eastAsia="Times New Roman" w:cs="Times New Roman"/>
          <w:sz w:val="21"/>
        </w:rPr>
        <w:instrText xml:space="preserve"> INCLUDEPICTURE "E:\\马珊珊\\2022\\同步\\物理 人教 选择性必修第一册(苏京)\\右括.TIF" \* MERGEFORMAT </w:instrText>
      </w:r>
      <w:r>
        <w:rPr>
          <w:rFonts w:ascii="Times New Roman" w:hAnsi="Times New Roman" w:eastAsia="Times New Roman" w:cs="Times New Roman"/>
          <w:sz w:val="21"/>
        </w:rPr>
        <w:fldChar w:fldCharType="separate"/>
      </w:r>
      <w:r>
        <w:rPr>
          <w:rFonts w:ascii="Times New Roman" w:hAnsi="Times New Roman" w:eastAsia="Times New Roman" w:cs="Times New Roman"/>
          <w:sz w:val="21"/>
        </w:rPr>
        <w:fldChar w:fldCharType="begin"/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hint="eastAsia" w:ascii="Times New Roman" w:hAnsi="Times New Roman" w:eastAsia="Times New Roman" w:cs="Times New Roman"/>
          <w:sz w:val="21"/>
        </w:rPr>
        <w:instrText xml:space="preserve">INCLUDEPICTURE  "E:\\马珊珊\\2022\\同步\\物理 人教 选择性必修第一册(苏京)\\右括.TIF" \* MERGEFORMATINET</w:instrText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ascii="Times New Roman" w:hAnsi="Times New Roman" w:eastAsia="Times New Roman" w:cs="Times New Roman"/>
          <w:sz w:val="21"/>
        </w:rPr>
        <w:fldChar w:fldCharType="separate"/>
      </w:r>
      <w:r>
        <w:rPr>
          <w:rFonts w:ascii="Times New Roman" w:hAnsi="Times New Roman" w:eastAsia="Times New Roman" w:cs="Times New Roman"/>
          <w:sz w:val="21"/>
        </w:rPr>
        <w:fldChar w:fldCharType="begin"/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hint="eastAsia" w:ascii="Times New Roman" w:hAnsi="Times New Roman" w:eastAsia="Times New Roman" w:cs="Times New Roman"/>
          <w:sz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ascii="Times New Roman" w:hAnsi="Times New Roman" w:eastAsia="Times New Roman" w:cs="Times New Roman"/>
          <w:sz w:val="21"/>
        </w:rPr>
        <w:fldChar w:fldCharType="separate"/>
      </w:r>
      <w:r>
        <w:rPr>
          <w:rFonts w:ascii="Times New Roman" w:hAnsi="Times New Roman" w:eastAsia="Times New Roman" w:cs="Times New Roman"/>
          <w:sz w:val="21"/>
        </w:rPr>
        <w:fldChar w:fldCharType="begin"/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hint="eastAsia" w:ascii="Times New Roman" w:hAnsi="Times New Roman" w:eastAsia="Times New Roman" w:cs="Times New Roman"/>
          <w:sz w:val="21"/>
        </w:rPr>
        <w:instrText xml:space="preserve">INCLUDEPICTURE  "C:\\Users\\ll158\\Desktop\\波的形成\\右括.TIF" \* MERGEFORMATINET</w:instrText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ascii="Times New Roman" w:hAnsi="Times New Roman" w:eastAsia="Times New Roman" w:cs="Times New Roman"/>
          <w:sz w:val="21"/>
        </w:rPr>
        <w:fldChar w:fldCharType="separate"/>
      </w:r>
      <w:r>
        <w:rPr>
          <w:rFonts w:ascii="Times New Roman" w:hAnsi="Times New Roman" w:eastAsia="Times New Roman" w:cs="Times New Roman"/>
          <w:sz w:val="21"/>
        </w:rPr>
        <w:fldChar w:fldCharType="begin"/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hint="eastAsia" w:ascii="Times New Roman" w:hAnsi="Times New Roman" w:eastAsia="Times New Roman" w:cs="Times New Roman"/>
          <w:sz w:val="21"/>
        </w:rPr>
        <w:instrText xml:space="preserve">INCLUDEPICTURE  "C:\\Users\\ll158\\Desktop\\波的形成\\右括.TIF" \* MERGEFORMATINET</w:instrText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ascii="Times New Roman" w:hAnsi="Times New Roman" w:eastAsia="Times New Roman" w:cs="Times New Roman"/>
          <w:sz w:val="21"/>
        </w:rPr>
        <w:fldChar w:fldCharType="separate"/>
      </w:r>
      <w:r>
        <w:rPr>
          <w:rFonts w:ascii="Times New Roman" w:hAnsi="Times New Roman" w:eastAsia="Times New Roman" w:cs="Times New Roman"/>
          <w:sz w:val="21"/>
        </w:rPr>
        <w:fldChar w:fldCharType="begin"/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hint="eastAsia" w:ascii="Times New Roman" w:hAnsi="Times New Roman" w:eastAsia="Times New Roman" w:cs="Times New Roman"/>
          <w:sz w:val="21"/>
        </w:rPr>
        <w:instrText xml:space="preserve">INCLUDEPICTURE  "C:\\Users\\ll158\\Desktop\\波的形成\\右括.TIF" \* MERGEFORMATINET</w:instrText>
      </w:r>
      <w:r>
        <w:rPr>
          <w:rFonts w:ascii="Times New Roman" w:hAnsi="Times New Roman" w:eastAsia="Times New Roman" w:cs="Times New Roman"/>
          <w:sz w:val="21"/>
        </w:rPr>
        <w:instrText xml:space="preserve"> </w:instrText>
      </w:r>
      <w:r>
        <w:rPr>
          <w:rFonts w:ascii="Times New Roman" w:hAnsi="Times New Roman" w:eastAsia="Times New Roman" w:cs="Times New Roman"/>
          <w:sz w:val="21"/>
        </w:rPr>
        <w:fldChar w:fldCharType="separate"/>
      </w:r>
      <w:r>
        <w:rPr>
          <w:rFonts w:ascii="Times New Roman" w:hAnsi="Times New Roman" w:eastAsia="Times New Roman" w:cs="Times New Roman"/>
          <w:sz w:val="21"/>
        </w:rPr>
        <w:drawing>
          <wp:inline distT="0" distB="0" distL="114300" distR="114300">
            <wp:extent cx="28575" cy="104775"/>
            <wp:effectExtent l="0" t="0" r="9525" b="9525"/>
            <wp:docPr id="73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39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1"/>
        </w:rPr>
        <w:fldChar w:fldCharType="end"/>
      </w:r>
      <w:r>
        <w:rPr>
          <w:rFonts w:ascii="Times New Roman" w:hAnsi="Times New Roman" w:eastAsia="Times New Roman" w:cs="Times New Roman"/>
          <w:sz w:val="21"/>
        </w:rPr>
        <w:fldChar w:fldCharType="end"/>
      </w:r>
      <w:r>
        <w:rPr>
          <w:rFonts w:ascii="Times New Roman" w:hAnsi="Times New Roman" w:eastAsia="Times New Roman" w:cs="Times New Roman"/>
          <w:sz w:val="21"/>
        </w:rPr>
        <w:fldChar w:fldCharType="end"/>
      </w:r>
      <w:r>
        <w:rPr>
          <w:rFonts w:ascii="Times New Roman" w:hAnsi="Times New Roman" w:eastAsia="Times New Roman" w:cs="Times New Roman"/>
          <w:sz w:val="21"/>
        </w:rPr>
        <w:fldChar w:fldCharType="end"/>
      </w:r>
      <w:r>
        <w:rPr>
          <w:rFonts w:ascii="Times New Roman" w:hAnsi="Times New Roman" w:eastAsia="Times New Roman" w:cs="Times New Roman"/>
          <w:sz w:val="21"/>
        </w:rPr>
        <w:fldChar w:fldCharType="end"/>
      </w:r>
      <w:r>
        <w:rPr>
          <w:rFonts w:ascii="Times New Roman" w:hAnsi="Times New Roman" w:eastAsia="Times New Roman" w:cs="Times New Roman"/>
          <w:sz w:val="21"/>
        </w:rPr>
        <w:fldChar w:fldCharType="end"/>
      </w:r>
      <w:r>
        <w:rPr>
          <w:rFonts w:ascii="Times New Roman" w:hAnsi="Times New Roman" w:eastAsia="Times New Roman" w:cs="Times New Roman"/>
          <w:sz w:val="21"/>
        </w:rPr>
        <w:t>　一列简谐横波沿</w:t>
      </w:r>
      <w:r>
        <w:rPr>
          <w:rFonts w:ascii="Times New Roman" w:hAnsi="Times New Roman" w:eastAsia="Times New Roman" w:cs="Times New Roman"/>
          <w:i/>
          <w:sz w:val="21"/>
        </w:rPr>
        <w:t>x</w:t>
      </w:r>
      <w:r>
        <w:rPr>
          <w:rFonts w:ascii="Times New Roman" w:hAnsi="Times New Roman" w:eastAsia="Times New Roman" w:cs="Times New Roman"/>
          <w:sz w:val="21"/>
        </w:rPr>
        <w:t>轴传播，</w:t>
      </w:r>
      <w:r>
        <w:rPr>
          <w:rFonts w:ascii="Times New Roman" w:hAnsi="Times New Roman" w:eastAsia="Times New Roman" w:cs="Times New Roman"/>
          <w:i/>
          <w:sz w:val="21"/>
        </w:rPr>
        <w:t>a</w:t>
      </w:r>
      <w:r>
        <w:rPr>
          <w:rFonts w:ascii="Times New Roman" w:hAnsi="Times New Roman" w:eastAsia="Times New Roman" w:cs="Times New Roman"/>
          <w:sz w:val="21"/>
        </w:rPr>
        <w:t>、</w:t>
      </w:r>
      <w:r>
        <w:rPr>
          <w:rFonts w:ascii="Times New Roman" w:hAnsi="Times New Roman" w:eastAsia="Times New Roman" w:cs="Times New Roman"/>
          <w:i/>
          <w:sz w:val="21"/>
        </w:rPr>
        <w:t>b</w:t>
      </w:r>
      <w:r>
        <w:rPr>
          <w:rFonts w:ascii="Times New Roman" w:hAnsi="Times New Roman" w:eastAsia="Times New Roman" w:cs="Times New Roman"/>
          <w:sz w:val="21"/>
        </w:rPr>
        <w:t>为</w:t>
      </w:r>
      <w:r>
        <w:rPr>
          <w:rFonts w:ascii="Times New Roman" w:hAnsi="Times New Roman" w:eastAsia="Times New Roman" w:cs="Times New Roman"/>
          <w:i/>
          <w:sz w:val="21"/>
        </w:rPr>
        <w:t>x</w:t>
      </w:r>
      <w:r>
        <w:rPr>
          <w:rFonts w:ascii="Times New Roman" w:hAnsi="Times New Roman" w:eastAsia="Times New Roman" w:cs="Times New Roman"/>
          <w:sz w:val="21"/>
        </w:rPr>
        <w:t>轴上相距0.4 m的两质点，如图甲所示．两质点的振动图像分别如图乙、丙所示．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eastAsia="Times New Roman" w:cs="Times New Roman"/>
          <w:sz w:val="21"/>
        </w:rPr>
      </w:pPr>
      <w:r>
        <w:rPr>
          <w:rFonts w:ascii="Times New Roman" w:hAnsi="Times New Roman" w:eastAsia="Times New Roman" w:cs="Times New Roman"/>
          <w:sz w:val="21"/>
        </w:rPr>
        <w:t>(1)当该波在该介质中传播的速度为2 m/s时，求该波的波长；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eastAsia="Times New Roman" w:cs="Times New Roman"/>
          <w:sz w:val="21"/>
        </w:rPr>
      </w:pPr>
      <w:r>
        <w:rPr>
          <w:rFonts w:eastAsia="Times New Roman"/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13335</wp:posOffset>
            </wp:positionV>
            <wp:extent cx="2847975" cy="838200"/>
            <wp:effectExtent l="0" t="0" r="9525" b="0"/>
            <wp:wrapSquare wrapText="bothSides"/>
            <wp:docPr id="75" name="图片 17" descr="S3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17" descr="S3-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1"/>
        </w:rPr>
        <w:t>(2)若该波的波长大于0.3 m，波由</w:t>
      </w:r>
      <w:r>
        <w:rPr>
          <w:rFonts w:ascii="Times New Roman" w:hAnsi="Times New Roman" w:eastAsia="Times New Roman" w:cs="Times New Roman"/>
          <w:i/>
          <w:sz w:val="21"/>
        </w:rPr>
        <w:t>a</w:t>
      </w:r>
      <w:r>
        <w:rPr>
          <w:rFonts w:ascii="Times New Roman" w:hAnsi="Times New Roman" w:eastAsia="Times New Roman" w:cs="Times New Roman"/>
          <w:sz w:val="21"/>
        </w:rPr>
        <w:t>向</w:t>
      </w:r>
      <w:r>
        <w:rPr>
          <w:rFonts w:ascii="Times New Roman" w:hAnsi="Times New Roman" w:eastAsia="Times New Roman" w:cs="Times New Roman"/>
          <w:i/>
          <w:sz w:val="21"/>
        </w:rPr>
        <w:t>b</w:t>
      </w:r>
      <w:r>
        <w:rPr>
          <w:rFonts w:ascii="Times New Roman" w:hAnsi="Times New Roman" w:eastAsia="Times New Roman" w:cs="Times New Roman"/>
          <w:sz w:val="21"/>
        </w:rPr>
        <w:t>传播时的波速．</w:t>
      </w:r>
    </w:p>
    <w:p>
      <w:pPr>
        <w:pStyle w:val="2"/>
        <w:tabs>
          <w:tab w:val="left" w:pos="3402"/>
        </w:tabs>
        <w:snapToGrid w:val="0"/>
        <w:spacing w:line="360" w:lineRule="auto"/>
        <w:ind w:left="-1"/>
        <w:rPr>
          <w:rFonts w:ascii="Times New Roman" w:hAnsi="Times New Roman" w:eastAsia="Times New Roman" w:cs="Times New Roman"/>
          <w:sz w:val="21"/>
        </w:rPr>
      </w:pPr>
      <w:r>
        <w:rPr>
          <w:rFonts w:ascii="Times New Roman" w:hAnsi="Times New Roman" w:eastAsia="Times New Roman" w:cs="Times New Roman"/>
          <w:sz w:val="21"/>
        </w:rPr>
        <w:t>(3)若该波的波长大于0.3 m，波由</w:t>
      </w:r>
      <w:r>
        <w:rPr>
          <w:rFonts w:ascii="Times New Roman" w:hAnsi="Times New Roman" w:eastAsia="Times New Roman" w:cs="Times New Roman"/>
          <w:i/>
          <w:sz w:val="21"/>
        </w:rPr>
        <w:t>b</w:t>
      </w:r>
      <w:r>
        <w:rPr>
          <w:rFonts w:ascii="Times New Roman" w:hAnsi="Times New Roman" w:eastAsia="Times New Roman" w:cs="Times New Roman"/>
          <w:sz w:val="21"/>
        </w:rPr>
        <w:t>向</w:t>
      </w:r>
      <w:r>
        <w:rPr>
          <w:rFonts w:ascii="Times New Roman" w:hAnsi="Times New Roman" w:eastAsia="Times New Roman" w:cs="Times New Roman"/>
          <w:i/>
          <w:sz w:val="21"/>
        </w:rPr>
        <w:t>a</w:t>
      </w:r>
      <w:r>
        <w:rPr>
          <w:rFonts w:ascii="Times New Roman" w:hAnsi="Times New Roman" w:eastAsia="Times New Roman" w:cs="Times New Roman"/>
          <w:sz w:val="21"/>
        </w:rPr>
        <w:t>传播时的波速．</w:t>
      </w:r>
    </w:p>
    <w:p>
      <w:pPr>
        <w:tabs>
          <w:tab w:val="left" w:pos="3686"/>
        </w:tabs>
        <w:snapToGrid w:val="0"/>
        <w:ind w:left="-1"/>
        <w:rPr>
          <w:rFonts w:eastAsia="Times New Roman"/>
          <w:sz w:val="21"/>
          <w:szCs w:val="21"/>
        </w:rPr>
      </w:pPr>
    </w:p>
    <w:p>
      <w:pPr>
        <w:tabs>
          <w:tab w:val="left" w:pos="3686"/>
        </w:tabs>
        <w:snapToGrid w:val="0"/>
        <w:rPr>
          <w:rFonts w:eastAsia="Times New Roman"/>
          <w:sz w:val="21"/>
          <w:szCs w:val="21"/>
        </w:rPr>
      </w:pPr>
    </w:p>
    <w:p>
      <w:pPr>
        <w:tabs>
          <w:tab w:val="left" w:pos="3402"/>
        </w:tabs>
        <w:snapToGrid w:val="0"/>
        <w:rPr>
          <w:rFonts w:ascii="Times New Roman" w:hAnsi="Times New Roman" w:eastAsia="Times New Roman" w:cs="Times New Roman"/>
          <w:sz w:val="21"/>
          <w:szCs w:val="21"/>
        </w:rPr>
      </w:pPr>
    </w:p>
    <w:p>
      <w:pPr>
        <w:tabs>
          <w:tab w:val="left" w:pos="3402"/>
        </w:tabs>
        <w:snapToGrid w:val="0"/>
        <w:rPr>
          <w:rFonts w:ascii="Times New Roman" w:hAnsi="Times New Roman" w:eastAsia="Times New Roman" w:cs="Times New Roman"/>
          <w:sz w:val="21"/>
          <w:szCs w:val="21"/>
        </w:rPr>
      </w:pPr>
    </w:p>
    <w:p>
      <w:pPr>
        <w:tabs>
          <w:tab w:val="left" w:pos="3402"/>
        </w:tabs>
        <w:snapToGrid w:val="0"/>
        <w:rPr>
          <w:rFonts w:ascii="Times New Roman" w:hAnsi="Times New Roman" w:eastAsia="Times New Roman" w:cs="Times New Roman"/>
          <w:sz w:val="21"/>
          <w:szCs w:val="21"/>
        </w:rPr>
      </w:pP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3402"/>
        </w:tabs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黑体" w:hAnsi="黑体" w:eastAsia="黑体" w:cs="Courier New"/>
          <w:b/>
          <w:bCs/>
          <w:color w:val="000000"/>
          <w:sz w:val="24"/>
          <w:szCs w:val="21"/>
        </w:rPr>
        <w:t>[</w:t>
      </w:r>
      <w:r>
        <w:rPr>
          <w:rFonts w:hint="eastAsia" w:ascii="黑体" w:hAnsi="黑体" w:eastAsia="黑体" w:cs="Courier New"/>
          <w:b/>
          <w:bCs/>
          <w:color w:val="000000"/>
          <w:sz w:val="24"/>
          <w:szCs w:val="21"/>
        </w:rPr>
        <w:t>课后作业</w:t>
      </w:r>
      <w:r>
        <w:rPr>
          <w:rFonts w:ascii="黑体" w:hAnsi="黑体" w:eastAsia="黑体" w:cs="Courier New"/>
          <w:b/>
          <w:bCs/>
          <w:color w:val="000000"/>
          <w:sz w:val="24"/>
          <w:szCs w:val="21"/>
        </w:rPr>
        <w:t>]</w:t>
      </w:r>
      <w:r>
        <w:rPr>
          <w:rFonts w:hint="eastAsia" w:ascii="宋体" w:hAnsi="宋体" w:eastAsia="宋体" w:cs="Courier New"/>
          <w:color w:val="000000"/>
          <w:szCs w:val="21"/>
        </w:rPr>
        <w:t xml:space="preserve"> 完成课后作业</w:t>
      </w:r>
    </w:p>
    <w:p>
      <w:pPr>
        <w:snapToGrid w:val="0"/>
        <w:rPr>
          <w:rFonts w:ascii="宋体" w:hAnsi="宋体" w:eastAsia="宋体" w:cs="Courier New"/>
          <w:bCs/>
          <w:color w:val="000000"/>
          <w:szCs w:val="21"/>
        </w:rPr>
      </w:pPr>
      <w:r>
        <w:rPr>
          <w:rFonts w:ascii="黑体" w:hAnsi="黑体" w:eastAsia="黑体" w:cs="Courier New"/>
          <w:b/>
          <w:bCs/>
          <w:color w:val="000000"/>
          <w:sz w:val="24"/>
          <w:szCs w:val="24"/>
        </w:rPr>
        <w:t>[</w:t>
      </w:r>
      <w:r>
        <w:rPr>
          <w:rFonts w:hint="eastAsia" w:ascii="黑体" w:hAnsi="黑体" w:eastAsia="黑体" w:cs="Courier New"/>
          <w:b/>
          <w:bCs/>
          <w:color w:val="000000"/>
          <w:sz w:val="24"/>
          <w:szCs w:val="24"/>
        </w:rPr>
        <w:t>课后感悟</w:t>
      </w:r>
      <w:r>
        <w:rPr>
          <w:rFonts w:ascii="黑体" w:hAnsi="黑体" w:eastAsia="黑体" w:cs="Courier New"/>
          <w:b/>
          <w:bCs/>
          <w:color w:val="000000"/>
          <w:sz w:val="24"/>
          <w:szCs w:val="24"/>
        </w:rPr>
        <w:t>]</w:t>
      </w:r>
      <w:r>
        <w:rPr>
          <w:rFonts w:hint="eastAsia" w:ascii="宋体" w:hAnsi="宋体" w:eastAsia="宋体" w:cs="Courier New"/>
          <w:bCs/>
          <w:color w:val="000000"/>
          <w:szCs w:val="21"/>
        </w:rPr>
        <w:t>__________________________________________________________________________</w:t>
      </w:r>
    </w:p>
    <w:p>
      <w:pPr>
        <w:snapToGrid w:val="0"/>
        <w:rPr>
          <w:rFonts w:ascii="宋体" w:hAnsi="宋体" w:eastAsia="宋体" w:cs="Courier New"/>
          <w:bCs/>
          <w:color w:val="000000"/>
          <w:szCs w:val="21"/>
        </w:rPr>
      </w:pPr>
      <w:r>
        <w:rPr>
          <w:rFonts w:hint="eastAsia" w:ascii="宋体" w:hAnsi="宋体" w:eastAsia="宋体" w:cs="Courier New"/>
          <w:bCs/>
          <w:color w:val="000000"/>
          <w:szCs w:val="21"/>
        </w:rPr>
        <w:t>______________________________________________________________________________________</w:t>
      </w:r>
    </w:p>
    <w:p>
      <w:pPr>
        <w:widowControl/>
        <w:jc w:val="lef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br w:type="page"/>
      </w:r>
    </w:p>
    <w:p>
      <w:pPr>
        <w:pageBreakBefore/>
        <w:spacing w:line="360" w:lineRule="auto"/>
        <w:ind w:left="17" w:hanging="17" w:hangingChars="6"/>
        <w:jc w:val="center"/>
        <w:outlineLvl w:val="0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宋体" w:eastAsia="黑体" w:cs="Courier New"/>
          <w:b/>
          <w:sz w:val="28"/>
          <w:szCs w:val="28"/>
        </w:rPr>
        <w:t>江苏省仪征中学2023—2024学年度第一学期高二物理学科作业</w:t>
      </w:r>
    </w:p>
    <w:p>
      <w:pPr>
        <w:keepNext/>
        <w:keepLines/>
        <w:jc w:val="center"/>
        <w:outlineLvl w:val="1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3.2.2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>　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专题2：波的多解问题</w:t>
      </w:r>
    </w:p>
    <w:p>
      <w:pPr>
        <w:spacing w:line="360" w:lineRule="auto"/>
        <w:ind w:left="14" w:hanging="14" w:hangingChars="6"/>
        <w:jc w:val="center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研制人：夏雪芬            审核人：何青</w:t>
      </w:r>
    </w:p>
    <w:p>
      <w:pPr>
        <w:spacing w:line="360" w:lineRule="auto"/>
        <w:ind w:left="14" w:hanging="14" w:hangingChars="6"/>
        <w:jc w:val="center"/>
        <w:rPr>
          <w:rFonts w:ascii="楷体" w:hAnsi="楷体" w:eastAsia="楷体" w:cs="楷体"/>
          <w:bCs/>
          <w:color w:val="000000"/>
          <w:sz w:val="24"/>
          <w:szCs w:val="24"/>
          <w:u w:val="single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班级：_______姓名：___</w:t>
      </w:r>
      <w:r>
        <w:rPr>
          <w:rFonts w:ascii="楷体" w:hAnsi="楷体" w:eastAsia="楷体" w:cs="楷体"/>
          <w:bCs/>
          <w:sz w:val="24"/>
          <w:szCs w:val="24"/>
        </w:rPr>
        <w:t>__</w:t>
      </w:r>
      <w:r>
        <w:rPr>
          <w:rFonts w:hint="eastAsia" w:ascii="楷体" w:hAnsi="楷体" w:eastAsia="楷体" w:cs="楷体"/>
          <w:bCs/>
          <w:sz w:val="24"/>
          <w:szCs w:val="24"/>
        </w:rPr>
        <w:t>_____学号：________时间：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 2023.10.</w:t>
      </w:r>
      <w:r>
        <w:rPr>
          <w:rFonts w:hint="eastAsia" w:ascii="楷体" w:hAnsi="楷体" w:eastAsia="楷体" w:cs="楷体"/>
          <w:bCs/>
          <w:sz w:val="24"/>
          <w:szCs w:val="24"/>
          <w:u w:val="single"/>
          <w:lang w:val="en-US" w:eastAsia="zh-CN"/>
        </w:rPr>
        <w:t>31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30分钟     </w:t>
      </w:r>
    </w:p>
    <w:p>
      <w:pPr>
        <w:tabs>
          <w:tab w:val="left" w:pos="3402"/>
        </w:tabs>
        <w:snapToGrid w:val="0"/>
        <w:spacing w:line="360" w:lineRule="auto"/>
        <w:ind w:left="14" w:hanging="14" w:hangingChars="6"/>
        <w:rPr>
          <w:rFonts w:ascii="宋体" w:hAnsi="Courier New" w:cs="Courier New"/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[基础练习]</w:t>
      </w:r>
      <w:r>
        <w:rPr>
          <w:rFonts w:ascii="宋体" w:hAnsi="Courier New" w:cs="Courier New"/>
          <w:szCs w:val="21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>．如图为一列沿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轴正方向传播的简谐横波的部分波形图．若该波波速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＝40 m/s，在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＝0时刻波刚好传播到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＝13 m处，下列关于波在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＝0.45 s时的运动情况分析，不正确的是(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4380230</wp:posOffset>
            </wp:positionH>
            <wp:positionV relativeFrom="paragraph">
              <wp:posOffset>79375</wp:posOffset>
            </wp:positionV>
            <wp:extent cx="1514475" cy="771525"/>
            <wp:effectExtent l="0" t="0" r="9525" b="9525"/>
            <wp:wrapSquare wrapText="bothSides"/>
            <wp:docPr id="32" name="图片 32" descr="3-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3-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A．该波平衡位置为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＝9 m处的质点的位移为－5 cm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B．该波平衡位置为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＝11 m处的质点的位移为5 cm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C．该波平衡位置为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＝11 m处的质点速度方向沿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轴负方向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D．该波刚好传播到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＝31 m处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370205</wp:posOffset>
            </wp:positionV>
            <wp:extent cx="1524000" cy="733425"/>
            <wp:effectExtent l="0" t="0" r="0" b="9525"/>
            <wp:wrapSquare wrapText="bothSides"/>
            <wp:docPr id="33" name="图片 33" descr="3-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3-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2</w:t>
      </w:r>
      <w:r>
        <w:rPr>
          <w:rFonts w:ascii="Times New Roman" w:hAnsi="Times New Roman" w:cs="Times New Roman"/>
        </w:rPr>
        <w:t>．一列简谐横波沿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轴正方向传播，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＝0时刻波形图如图所示，此时波刚好传到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＝0.3 s时质点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第一次到达负的最大位移处，则(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A．此波波源的起振方向沿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轴负方向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B．该简谐横波的波速为1 m/s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C．0～0.5 s时间内，质点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通过的路程为12 cm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D．0～0.2 s时间内，质点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轴正方向移动2 m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．一列沿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轴正方向传播的简谐横波在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＝0时刻的波形图如图所示，质点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的平衡位置为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＝3 m．已知任意振动质点连续2次经过平衡位置的时间间隔为0.4 s，下列说法正确的是(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4256405</wp:posOffset>
            </wp:positionH>
            <wp:positionV relativeFrom="paragraph">
              <wp:posOffset>39370</wp:posOffset>
            </wp:positionV>
            <wp:extent cx="1724025" cy="581025"/>
            <wp:effectExtent l="0" t="0" r="9525" b="9525"/>
            <wp:wrapSquare wrapText="bothSides"/>
            <wp:docPr id="34" name="图片 34" descr="3-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3-6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A．波速为4 m/s          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B．波的频率为2.5 Hz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C．平衡位置为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＝15 m的质点在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＝0.2 s时恰好位于波谷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D．平衡位置为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＝22 m的质点在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＝0.2 s时恰好位于波峰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4336415</wp:posOffset>
            </wp:positionH>
            <wp:positionV relativeFrom="paragraph">
              <wp:posOffset>334645</wp:posOffset>
            </wp:positionV>
            <wp:extent cx="1666875" cy="885825"/>
            <wp:effectExtent l="0" t="0" r="9525" b="9525"/>
            <wp:wrapSquare wrapText="bothSides"/>
            <wp:docPr id="35" name="图片 35" descr="S3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S3-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4</w:t>
      </w:r>
      <w:r>
        <w:rPr>
          <w:rFonts w:ascii="Times New Roman" w:hAnsi="Times New Roman" w:cs="Times New Roman"/>
        </w:rPr>
        <w:t>．如图所示，实线是沿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轴传播的一列简谐横波在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＝0时刻的波形图，虚线是这列波在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＝0.2 s时刻的波形图．已知该波的波速是0.8 m/s，则下列说法正确的是(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A．这列波的周期是0.2 s   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B．这列波的传播方向为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轴正方向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C．这列波在0.2 s内向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轴负方向传播了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个波长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＝0时刻开始，平衡位置为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＝5 cm处的质点经0.1 s振动到波峰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4544695</wp:posOffset>
            </wp:positionH>
            <wp:positionV relativeFrom="paragraph">
              <wp:posOffset>323215</wp:posOffset>
            </wp:positionV>
            <wp:extent cx="1295400" cy="276225"/>
            <wp:effectExtent l="0" t="0" r="0" b="9525"/>
            <wp:wrapSquare wrapText="bothSides"/>
            <wp:docPr id="36" name="图片 36" descr="3-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3-6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5</w:t>
      </w:r>
      <w:r>
        <w:rPr>
          <w:rFonts w:ascii="Times New Roman" w:hAnsi="Times New Roman" w:cs="Times New Roman"/>
        </w:rPr>
        <w:t>.如图所示，一列简谐横波向右传播，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两质点平衡位置相距0.15 m．当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运动到上方最大位移处时，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刚好运动到下方最大位移处，则这列波的波长可能是(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hint="eastAsia" w:ascii="黑体" w:hAnsi="黑体" w:eastAsia="黑体" w:cs="黑体"/>
          <w:b/>
          <w:bCs/>
          <w:sz w:val="24"/>
        </w:rPr>
      </w:pPr>
      <w:r>
        <w:rPr>
          <w:rFonts w:ascii="Times New Roman" w:hAnsi="Times New Roman" w:cs="Times New Roman"/>
        </w:rPr>
        <w:t>A．0.60 m       B．0.20 m           C．0.15 m        D．0.10 m</w:t>
      </w:r>
    </w:p>
    <w:p>
      <w:pPr>
        <w:tabs>
          <w:tab w:val="left" w:pos="3402"/>
        </w:tabs>
        <w:snapToGrid w:val="0"/>
        <w:spacing w:line="360" w:lineRule="auto"/>
        <w:ind w:left="13" w:hanging="14" w:hangingChars="6"/>
        <w:jc w:val="left"/>
        <w:rPr>
          <w:rFonts w:hint="eastAsia" w:ascii="黑体" w:hAnsi="黑体" w:eastAsia="黑体" w:cs="黑体"/>
          <w:b/>
          <w:bCs/>
          <w:sz w:val="24"/>
        </w:rPr>
      </w:pPr>
    </w:p>
    <w:p>
      <w:pPr>
        <w:tabs>
          <w:tab w:val="left" w:pos="3402"/>
        </w:tabs>
        <w:snapToGrid w:val="0"/>
        <w:spacing w:line="360" w:lineRule="auto"/>
        <w:ind w:left="13" w:hanging="14" w:hangingChars="6"/>
        <w:jc w:val="left"/>
        <w:rPr>
          <w:rFonts w:hint="eastAsia" w:ascii="黑体" w:hAnsi="黑体" w:eastAsia="黑体" w:cs="黑体"/>
          <w:b/>
          <w:bCs/>
          <w:sz w:val="24"/>
        </w:rPr>
      </w:pPr>
    </w:p>
    <w:p>
      <w:pPr>
        <w:tabs>
          <w:tab w:val="left" w:pos="3402"/>
        </w:tabs>
        <w:snapToGrid w:val="0"/>
        <w:spacing w:line="360" w:lineRule="auto"/>
        <w:ind w:left="13" w:hanging="14" w:hangingChars="6"/>
        <w:jc w:val="left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[能力练习]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3121660</wp:posOffset>
            </wp:positionH>
            <wp:positionV relativeFrom="paragraph">
              <wp:posOffset>19685</wp:posOffset>
            </wp:positionV>
            <wp:extent cx="3275965" cy="1127760"/>
            <wp:effectExtent l="0" t="0" r="635" b="15240"/>
            <wp:wrapSquare wrapText="bothSides"/>
            <wp:docPr id="37" name="图片 37" descr="3-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3-5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6</w:t>
      </w:r>
      <w:r>
        <w:rPr>
          <w:rFonts w:ascii="Times New Roman" w:hAnsi="Times New Roman" w:cs="Times New Roman"/>
        </w:rPr>
        <w:t>．一列简谐横波在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＝0.6 s时刻的图像如图甲所示，此时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两质点的位移均为－1 cm，波上质点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的振动图像如图乙所示，则以下说法正确的是(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A．这列波沿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轴负方向传播</w:t>
      </w:r>
      <w:r>
        <w:rPr>
          <w:rFonts w:hint="eastAsia" w:ascii="Times New Roman" w:hAnsi="Times New Roman" w:cs="Times New Roman"/>
        </w:rPr>
        <w:t xml:space="preserve">                   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B．这列波的波速是50 m/s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＝0.6 s开始，紧接着的Δ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＝0.9 s时间内，质点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通过的路程是6 cm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＝0.6 s开始，质点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比质点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早0.2 s回到平衡位置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4906645</wp:posOffset>
            </wp:positionH>
            <wp:positionV relativeFrom="paragraph">
              <wp:posOffset>323850</wp:posOffset>
            </wp:positionV>
            <wp:extent cx="1205865" cy="947420"/>
            <wp:effectExtent l="0" t="0" r="13335" b="5080"/>
            <wp:wrapSquare wrapText="bothSides"/>
            <wp:docPr id="38" name="图片 38" descr="S3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S3-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7</w:t>
      </w:r>
      <w:r>
        <w:rPr>
          <w:rFonts w:ascii="Times New Roman" w:hAnsi="Times New Roman" w:cs="Times New Roman"/>
        </w:rPr>
        <w:t>.一列波长小于3 m的横波沿着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轴正方向传播，平衡位置在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 m和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＝4 m的两质点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的振动图像如图所示，则(　　)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A．3 s末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两质点的位移相同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B．1 s末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点的速度大于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点的速度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C．波长可能为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m               D．波速可能为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7)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m/s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107950</wp:posOffset>
            </wp:positionV>
            <wp:extent cx="1724025" cy="1047750"/>
            <wp:effectExtent l="0" t="0" r="9525" b="0"/>
            <wp:wrapSquare wrapText="bothSides"/>
            <wp:docPr id="39" name="图片 39" descr="S3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S3-2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8</w:t>
      </w:r>
      <w:r>
        <w:rPr>
          <w:rFonts w:ascii="Times New Roman" w:hAnsi="Times New Roman" w:cs="Times New Roman"/>
        </w:rPr>
        <w:t>．如图所示，实线是某时刻的波形图，虚线是0.2 s后的波形图．</w:t>
      </w:r>
    </w:p>
    <w:p>
      <w:pPr>
        <w:pStyle w:val="2"/>
        <w:tabs>
          <w:tab w:val="left" w:pos="3402"/>
        </w:tabs>
        <w:snapToGrid w:val="0"/>
        <w:spacing w:line="360" w:lineRule="auto"/>
        <w:ind w:left="13" w:hanging="12" w:hangingChars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(1)若波向左传播，求它的可能周期和最大周期．</w:t>
      </w:r>
    </w:p>
    <w:p>
      <w:pPr>
        <w:tabs>
          <w:tab w:val="left" w:pos="3402"/>
        </w:tabs>
        <w:snapToGrid w:val="0"/>
        <w:spacing w:line="360" w:lineRule="auto"/>
        <w:ind w:left="13" w:hanging="12" w:hangingChars="6"/>
        <w:jc w:val="left"/>
        <w:rPr>
          <w:szCs w:val="21"/>
        </w:rPr>
      </w:pPr>
      <w:r>
        <w:rPr>
          <w:szCs w:val="21"/>
        </w:rPr>
        <w:t>(2)若波向右传播，求它可能的传播速度．</w:t>
      </w:r>
    </w:p>
    <w:p>
      <w:pPr>
        <w:tabs>
          <w:tab w:val="left" w:pos="3402"/>
        </w:tabs>
        <w:snapToGrid w:val="0"/>
        <w:spacing w:line="360" w:lineRule="auto"/>
        <w:jc w:val="left"/>
        <w:rPr>
          <w:rFonts w:hint="eastAsia"/>
          <w:szCs w:val="21"/>
        </w:rPr>
      </w:pPr>
    </w:p>
    <w:p>
      <w:pPr>
        <w:tabs>
          <w:tab w:val="left" w:pos="3402"/>
        </w:tabs>
        <w:snapToGrid w:val="0"/>
        <w:spacing w:line="360" w:lineRule="auto"/>
        <w:ind w:left="13" w:hanging="12" w:hangingChars="6"/>
        <w:jc w:val="left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ind w:left="13" w:hanging="12" w:hangingChars="6"/>
        <w:jc w:val="left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ind w:left="13" w:hanging="12" w:hangingChars="6"/>
        <w:jc w:val="left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ind w:left="13" w:hanging="12" w:hangingChars="6"/>
        <w:jc w:val="left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ind w:left="14" w:hanging="14" w:hangingChars="6"/>
        <w:jc w:val="left"/>
        <w:rPr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[提升练习]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rFonts w:hint="eastAsia" w:ascii="Times New Roman" w:hAnsi="Times New Roman" w:eastAsia="微软雅黑" w:cs="Times New Roman"/>
          <w:lang w:val="en-US" w:eastAsia="zh-CN"/>
        </w:rPr>
        <w:t>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spacing w:val="2"/>
        </w:rPr>
        <w:t>如图，实线是一列简谐横波在</w:t>
      </w:r>
      <w:r>
        <w:rPr>
          <w:rFonts w:ascii="Times New Roman" w:hAnsi="Times New Roman" w:cs="Times New Roman"/>
          <w:i/>
          <w:spacing w:val="2"/>
        </w:rPr>
        <w:t>t</w:t>
      </w:r>
      <w:r>
        <w:rPr>
          <w:rFonts w:ascii="Times New Roman" w:hAnsi="Times New Roman" w:cs="Times New Roman"/>
          <w:spacing w:val="2"/>
          <w:vertAlign w:val="subscript"/>
        </w:rPr>
        <w:t>1</w:t>
      </w:r>
      <w:r>
        <w:rPr>
          <w:rFonts w:ascii="Times New Roman" w:hAnsi="Times New Roman" w:cs="Times New Roman"/>
          <w:spacing w:val="2"/>
        </w:rPr>
        <w:t>＝0时刻的波形，虚线是这列波在</w:t>
      </w:r>
      <w:r>
        <w:rPr>
          <w:rFonts w:ascii="Times New Roman" w:hAnsi="Times New Roman" w:cs="Times New Roman"/>
          <w:i/>
          <w:spacing w:val="2"/>
        </w:rPr>
        <w:t>t</w:t>
      </w:r>
      <w:r>
        <w:rPr>
          <w:rFonts w:ascii="Times New Roman" w:hAnsi="Times New Roman" w:cs="Times New Roman"/>
          <w:spacing w:val="2"/>
          <w:vertAlign w:val="subscript"/>
        </w:rPr>
        <w:t>2</w:t>
      </w:r>
      <w:r>
        <w:rPr>
          <w:rFonts w:ascii="Times New Roman" w:hAnsi="Times New Roman" w:cs="Times New Roman"/>
          <w:spacing w:val="2"/>
        </w:rPr>
        <w:t>＝0.5 s时刻的波</w:t>
      </w:r>
      <w:r>
        <w:rPr>
          <w:rFonts w:ascii="Times New Roman" w:hAnsi="Times New Roman" w:cs="Times New Roman"/>
        </w:rPr>
        <w:t>形．</w:t>
      </w:r>
    </w:p>
    <w:p>
      <w:pPr>
        <w:pStyle w:val="2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"E:\\闫法敏\\2022\\一轮\\物理\\word\\13-48.TIF"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"E:\\闫法敏\\2022\\一轮\\物理\\word\\13-48.TIF"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"E:\\周飞燕\\2022\\一轮\\看ppt\\物理 闫法敏\\word\\13-48.TIF"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"\\\\靖春春\\e\\靖春春\\2022\\一轮\\物理 苏京\\成盘\\全书完整的Word版文档\\13-48.TIF"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951990" cy="802005"/>
            <wp:effectExtent l="0" t="0" r="10160" b="17145"/>
            <wp:docPr id="4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5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(1)写出这列波的波速表达式；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(2)若波速大小为74 m/s，波的传播方向如何？</w:t>
      </w:r>
    </w:p>
    <w:p>
      <w:pPr>
        <w:spacing w:line="360" w:lineRule="auto"/>
        <w:ind w:left="13" w:hanging="12" w:hangingChars="6"/>
      </w:pPr>
    </w:p>
    <w:p>
      <w:pPr>
        <w:spacing w:line="360" w:lineRule="auto"/>
        <w:ind w:left="13" w:hanging="12" w:hangingChars="6"/>
      </w:pPr>
    </w:p>
    <w:p>
      <w:pPr>
        <w:spacing w:line="360" w:lineRule="auto"/>
        <w:ind w:left="13" w:hanging="12" w:hangingChars="6"/>
      </w:pPr>
    </w:p>
    <w:p>
      <w:pPr>
        <w:spacing w:line="360" w:lineRule="auto"/>
        <w:ind w:left="13" w:hanging="12" w:hangingChars="6"/>
      </w:pPr>
    </w:p>
    <w:p>
      <w:pPr>
        <w:spacing w:line="360" w:lineRule="auto"/>
        <w:ind w:left="13" w:hanging="12" w:hangingChars="6"/>
      </w:pPr>
    </w:p>
    <w:p>
      <w:pPr>
        <w:spacing w:line="360" w:lineRule="auto"/>
        <w:ind w:left="13" w:hanging="12" w:hangingChars="6"/>
      </w:pPr>
    </w:p>
    <w:p>
      <w:pPr>
        <w:keepNext/>
        <w:keepLines/>
        <w:jc w:val="center"/>
        <w:outlineLvl w:val="1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《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3.2.2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>　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专题2：波的多解问题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》补充练习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1.</w:t>
      </w:r>
      <w:r>
        <w:rPr>
          <w:rFonts w:ascii="Times New Roman" w:hAnsi="Times New Roman" w:cs="Times New Roman"/>
        </w:rPr>
        <w:t>如图甲所示，弹簧振子以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点为平衡位置，在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两点间做简谐运动，图乙为这个弹簧振子的振动图像．下列说法中正确的是(　　)</w:t>
      </w:r>
    </w:p>
    <w:p>
      <w:pPr>
        <w:pStyle w:val="2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"E:\\闫法敏\\2022\\一轮\\物理\\word\\js13-2.TIF"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"E:\\闫法敏\\2022\\一轮\\物理\\word\\js13-2.TIF"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"E:\\闫法敏\\2022\\一轮\\物理\\word\\js13-2.TIF"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"E:\\闫法敏\\2022\\一轮\\物理\\word\\js13-2.TIF"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"E:\\闫法敏\\2022\\一轮\\物理\\word\\js13-2.TIF"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"E:\\闫法敏\\2022\\一轮\\物理\\word\\js13-2.TIF"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552700" cy="838200"/>
            <wp:effectExtent l="0" t="0" r="0" b="0"/>
            <wp:docPr id="42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6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＝0.2 s时，弹簧振子的加速度为正向最大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＝0.1 s与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＝0.3 s两个时刻，弹簧振子在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点两侧关于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点对称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＝0到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＝0.2 s时间内，弹簧振子做加速度增大的减速运动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＝0.6 s时，弹簧振子有最小的弹性势能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2.</w:t>
      </w:r>
      <w:r>
        <w:rPr>
          <w:rFonts w:ascii="Times New Roman" w:hAnsi="Times New Roman" w:cs="Times New Roman"/>
        </w:rPr>
        <w:t>一个质点在平衡位置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点附近做简谐运动，若从质点经过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点开始计时，经过3 s质点第一次经过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点，如图所示，再继续运动，又经过4 s第二次经过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点，则再经过多长时间第三次经过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点(　　)</w:t>
      </w:r>
    </w:p>
    <w:p>
      <w:pPr>
        <w:pStyle w:val="2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"E:\\闫法敏\\2022\\一轮\\物理\\word\\js13-1.TIF"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"E:\\闫法敏\\2022\\一轮\\物理\\word\\js13-1.TIF"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"E:\\闫法敏\\2022\\一轮\\物理\\word\\js13-1.TIF"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"E:\\闫法敏\\2022\\一轮\\物理\\word\\js13-1.TIF"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"E:\\闫法敏\\2022\\一轮\\物理\\word\\js13-1.TIF"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"E:\\闫法敏\\2022\\一轮\\物理\\word\\js13-1.TIF"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266825" cy="205105"/>
            <wp:effectExtent l="0" t="0" r="9525" b="4445"/>
            <wp:docPr id="43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27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A．7 s  B．14 s  C．16 s  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\f(10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s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3.</w:t>
      </w:r>
      <w:r>
        <w:rPr>
          <w:rFonts w:ascii="Times New Roman" w:hAnsi="Times New Roman" w:cs="Times New Roman"/>
        </w:rPr>
        <w:t>一列简谐横波沿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轴正方向传播，其波速为10 m/s，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＝0时刻的波形如图所示，下列说法正确的是(　　)</w:t>
      </w:r>
    </w:p>
    <w:p>
      <w:pPr>
        <w:pStyle w:val="2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"E:\\闫法敏\\2022\\一轮\\物理\\word\\js13-10.TIF"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"E:\\闫法敏\\2022\\一轮\\物理\\word\\js13-10.TIF"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"E:\\周飞燕\\2022\\一轮\\看ppt\\物理 闫法敏\\word\\js13-10.TIF"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"\\\\靖春春\\e\\靖春春\\2022\\一轮\\物理 苏京\\成盘\\全书完整的Word版文档\\js13-10.TIF"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840230" cy="993140"/>
            <wp:effectExtent l="0" t="0" r="7620" b="16510"/>
            <wp:docPr id="44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8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＝0.2 s时刻，质点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速度最大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＝0.6 s时刻，质点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向＋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方向运动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C．质点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比质点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早到达平衡位置处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D．若此波传播过程中遇到的障碍物的尺寸为80 m，能发生明显衍射现象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4.</w:t>
      </w:r>
      <w:r>
        <w:rPr>
          <w:rFonts w:ascii="Times New Roman" w:hAnsi="Times New Roman" w:cs="Times New Roman"/>
        </w:rPr>
        <w:t>质量为3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，其右侧是光滑曲面，曲面下端与光滑的水平面相切，如图所示，一质量为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的物块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位于劈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的曲面上，距水平面的高度为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，物块从静止开始滑下，到达水平面上，跟右侧固定在墙壁上的弹簧发生作用后(作用过程无机械能损失)，又滑上劈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，求物块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在劈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上能够达到的最大高度．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"E:\\王莎莎\\2022年\\一轮\\物理\\word\\新建文件夹\\7-44.TIF"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179955" cy="788035"/>
            <wp:effectExtent l="0" t="0" r="1079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ascii="Times New Roman" w:hAnsi="Times New Roman" w:cs="Times New Roman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ZGM5ZGQ1NzY2MzA0OGI4M2JkYTg1Yjc1ZjZhOTEifQ=="/>
  </w:docVars>
  <w:rsids>
    <w:rsidRoot w:val="001315D7"/>
    <w:rsid w:val="00104F3A"/>
    <w:rsid w:val="001315D7"/>
    <w:rsid w:val="009D7B4E"/>
    <w:rsid w:val="00B5565D"/>
    <w:rsid w:val="00BF45FA"/>
    <w:rsid w:val="55F0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&#21491;&#25324;.TIF" TargetMode="External"/><Relationship Id="rId7" Type="http://schemas.openxmlformats.org/officeDocument/2006/relationships/image" Target="media/image3.png"/><Relationship Id="rId6" Type="http://schemas.openxmlformats.org/officeDocument/2006/relationships/image" Target="&#24038;&#25324;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7-44.TIF" TargetMode="External"/><Relationship Id="rId26" Type="http://schemas.openxmlformats.org/officeDocument/2006/relationships/image" Target="media/image17.png"/><Relationship Id="rId25" Type="http://schemas.openxmlformats.org/officeDocument/2006/relationships/image" Target="js13-10.TIF" TargetMode="External"/><Relationship Id="rId24" Type="http://schemas.openxmlformats.org/officeDocument/2006/relationships/image" Target="media/image16.png"/><Relationship Id="rId23" Type="http://schemas.openxmlformats.org/officeDocument/2006/relationships/image" Target="js13-1.TIF" TargetMode="External"/><Relationship Id="rId22" Type="http://schemas.openxmlformats.org/officeDocument/2006/relationships/image" Target="media/image15.png"/><Relationship Id="rId21" Type="http://schemas.openxmlformats.org/officeDocument/2006/relationships/image" Target="js13-2.TIF" TargetMode="Externa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13-48.TIF" TargetMode="Externa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4524</Words>
  <Characters>5298</Characters>
  <Lines>45</Lines>
  <Paragraphs>12</Paragraphs>
  <TotalTime>1</TotalTime>
  <ScaleCrop>false</ScaleCrop>
  <LinksUpToDate>false</LinksUpToDate>
  <CharactersWithSpaces>5411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2023-10-18T08:39:00Z</dcterms:created>
  <dc:creator>User</dc:creator>
  <cp:lastModifiedBy>JYL</cp:lastModifiedBy>
  <dcterms:modified xsi:type="dcterms:W3CDTF">2023-11-03T13:22:07Z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BDF801579EC7461995C97ACA6D8FBFB2_13</vt:lpwstr>
  </property>
</Properties>
</file>